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7D56570C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5ACFF306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76AB15A0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1C69A346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1BA9698E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D433E1C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27B283A0" w14:textId="2A66364E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  <w:r w:rsidR="007B7159">
              <w:rPr>
                <w:rFonts w:hint="eastAsia"/>
                <w:sz w:val="40"/>
                <w:szCs w:val="40"/>
                <w:u w:val="single"/>
              </w:rPr>
              <w:t>明石市一般廃棄物処理基本計画策定支援</w:t>
            </w:r>
            <w:r w:rsidR="005A1BEB" w:rsidRPr="00F86F6B">
              <w:rPr>
                <w:rFonts w:hint="eastAsia"/>
                <w:sz w:val="40"/>
                <w:szCs w:val="40"/>
                <w:u w:val="single"/>
              </w:rPr>
              <w:t>業務委託</w:t>
            </w:r>
            <w:r w:rsidR="001F2444">
              <w:rPr>
                <w:rFonts w:hint="eastAsia"/>
                <w:sz w:val="40"/>
                <w:szCs w:val="40"/>
                <w:u w:val="single"/>
              </w:rPr>
              <w:t xml:space="preserve">　　　</w:t>
            </w:r>
          </w:p>
          <w:p w14:paraId="06706799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142FD39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21F946BB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731B314C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753F27BE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12E49D09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6769233B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7797AC8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1A681729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264D44D5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45665FC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22B0" w14:textId="77777777" w:rsidR="00716843" w:rsidRDefault="00716843" w:rsidP="00BA5068">
      <w:r>
        <w:separator/>
      </w:r>
    </w:p>
  </w:endnote>
  <w:endnote w:type="continuationSeparator" w:id="0">
    <w:p w14:paraId="6558105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73DA" w14:textId="77777777" w:rsidR="00716843" w:rsidRDefault="00716843" w:rsidP="00BA5068">
      <w:r>
        <w:separator/>
      </w:r>
    </w:p>
  </w:footnote>
  <w:footnote w:type="continuationSeparator" w:id="0">
    <w:p w14:paraId="4FC2E0C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2444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B7159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BAD2BE8"/>
  <w15:docId w15:val="{4AA7D664-5231-4B00-821F-ADC32A3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BA295B-59C1-49D7-B034-5DED9862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2026-02-04T01:08:00Z</cp:lastPrinted>
  <dcterms:created xsi:type="dcterms:W3CDTF">2018-05-16T05:30:00Z</dcterms:created>
  <dcterms:modified xsi:type="dcterms:W3CDTF">2026-02-04T01:08:00Z</dcterms:modified>
</cp:coreProperties>
</file>